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Whittlesea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Whittlesea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Whittlesea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Whittlesea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Whittlesea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581</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683</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1264</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463</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584</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1047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316</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400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716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54.4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58.6</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56.6</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Whittlesea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180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113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293</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123</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92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215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44</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34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78</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24.4</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30.1</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26.6</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Whittlesea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Whittlesea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564</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78.8</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363</w:t>
            </w:r>
          </w:p>
        </w:tc>
        <w:tc>
          <w:tcPr>
            <w:tcW w:w="715" w:type="pct"/>
            <w:vAlign w:val="center"/>
          </w:tcPr>
          <w:p w14:paraId="703A91B0" w14:textId="77777777" w:rsidR="00656F60" w:rsidRPr="00727A26" w:rsidRDefault="00656F60" w:rsidP="00FB3C38">
            <w:pPr>
              <w:jc w:val="right"/>
            </w:pPr>
            <w:r>
              <w:t>50.7</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133</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18.6</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15</w:t>
            </w:r>
          </w:p>
        </w:tc>
        <w:tc>
          <w:tcPr>
            <w:tcW w:w="715" w:type="pct"/>
            <w:vAlign w:val="center"/>
          </w:tcPr>
          <w:p w14:paraId="703A91BC" w14:textId="77777777" w:rsidR="00656F60" w:rsidRPr="00727A26" w:rsidRDefault="00656F60" w:rsidP="00FB3C38">
            <w:pPr>
              <w:jc w:val="right"/>
            </w:pPr>
            <w:r>
              <w:t>2.1</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118</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16.5</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68</w:t>
            </w:r>
          </w:p>
        </w:tc>
        <w:tc>
          <w:tcPr>
            <w:tcW w:w="715" w:type="pct"/>
            <w:vAlign w:val="center"/>
          </w:tcPr>
          <w:p w14:paraId="703A91C8" w14:textId="77777777" w:rsidR="00656F60" w:rsidRPr="00727A26" w:rsidRDefault="00656F60" w:rsidP="00FB3C38">
            <w:pPr>
              <w:jc w:val="right"/>
            </w:pPr>
            <w:r>
              <w:t>9.5</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47</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6.6</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21</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2.9</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152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21.2</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107</w:t>
            </w:r>
          </w:p>
        </w:tc>
        <w:tc>
          <w:tcPr>
            <w:tcW w:w="715" w:type="pct"/>
            <w:vAlign w:val="center"/>
          </w:tcPr>
          <w:p w14:paraId="703A91E0" w14:textId="77777777" w:rsidR="00656F60" w:rsidRPr="00727A26" w:rsidRDefault="00656F60" w:rsidP="00FB3C38">
            <w:pPr>
              <w:jc w:val="right"/>
            </w:pPr>
            <w:r>
              <w:t>14.9</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4.3</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76</w:t>
            </w:r>
          </w:p>
        </w:tc>
        <w:tc>
          <w:tcPr>
            <w:tcW w:w="715" w:type="pct"/>
            <w:vAlign w:val="center"/>
          </w:tcPr>
          <w:p w14:paraId="703A91EC" w14:textId="77777777" w:rsidR="00656F60" w:rsidRPr="00727A26" w:rsidRDefault="00656F60" w:rsidP="00FB3C38">
            <w:pPr>
              <w:jc w:val="right"/>
            </w:pPr>
            <w:r>
              <w:t>10.6</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38</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5.3</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7</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1.0</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716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Whittlesea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Whittlesea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47.9</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26.1</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7.8</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11.8</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5.6</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0.8</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Whittlesea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47.9</w:t>
            </w:r>
          </w:p>
        </w:tc>
        <w:tc>
          <w:tcPr>
            <w:tcW w:w="738" w:type="pct"/>
            <w:noWrap/>
            <w:vAlign w:val="center"/>
          </w:tcPr>
          <w:p w14:paraId="703A9229" w14:textId="77777777" w:rsidR="00656F60" w:rsidRPr="00017A47" w:rsidRDefault="00656F60" w:rsidP="00FB3C38">
            <w:pPr>
              <w:jc w:val="right"/>
            </w:pPr>
            <w:r>
              <w:t>27.0</w:t>
            </w:r>
          </w:p>
        </w:tc>
        <w:tc>
          <w:tcPr>
            <w:tcW w:w="843" w:type="pct"/>
            <w:noWrap/>
            <w:vAlign w:val="center"/>
          </w:tcPr>
          <w:p w14:paraId="703A922A" w14:textId="77777777" w:rsidR="00656F60" w:rsidRPr="00017A47" w:rsidRDefault="00656F60" w:rsidP="00FB3C38">
            <w:pPr>
              <w:jc w:val="right"/>
            </w:pPr>
            <w:r>
              <w:t>7.3</w:t>
            </w:r>
          </w:p>
        </w:tc>
        <w:tc>
          <w:tcPr>
            <w:tcW w:w="647" w:type="pct"/>
            <w:noWrap/>
            <w:vAlign w:val="center"/>
          </w:tcPr>
          <w:p w14:paraId="703A922B" w14:textId="77777777" w:rsidR="00656F60" w:rsidRPr="00017A47" w:rsidRDefault="00656F60" w:rsidP="00FB3C38">
            <w:pPr>
              <w:jc w:val="right"/>
            </w:pPr>
            <w:r>
              <w:t>13.0</w:t>
            </w:r>
          </w:p>
        </w:tc>
        <w:tc>
          <w:tcPr>
            <w:tcW w:w="575" w:type="pct"/>
            <w:noWrap/>
            <w:vAlign w:val="center"/>
          </w:tcPr>
          <w:p w14:paraId="703A922C" w14:textId="77777777" w:rsidR="00656F60" w:rsidRPr="00017A47" w:rsidRDefault="00656F60" w:rsidP="00FB3C38">
            <w:pPr>
              <w:jc w:val="right"/>
            </w:pPr>
            <w:r>
              <w:t>4.3</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Whittlesea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43.3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25.4</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10.3</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13.5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6.9</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0.6</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Whittlesea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46.5</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21.1</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8.5</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17.4</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1.1</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Whittlesea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50.7</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18.6</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9.5</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14.9</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5.3</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1.0</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Whittlesea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63.0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16.5</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4.7</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11.4</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3.8</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42.6</w:t>
            </w:r>
          </w:p>
        </w:tc>
        <w:tc>
          <w:tcPr>
            <w:tcW w:w="1215" w:type="dxa"/>
            <w:noWrap/>
            <w:vAlign w:val="center"/>
          </w:tcPr>
          <w:p w14:paraId="703A9297" w14:textId="77777777" w:rsidR="00656F60" w:rsidRPr="00B14C14" w:rsidRDefault="00656F60" w:rsidP="00FB3C38">
            <w:pPr>
              <w:jc w:val="right"/>
            </w:pPr>
            <w:r>
              <w:t>20.7</w:t>
            </w:r>
          </w:p>
        </w:tc>
        <w:tc>
          <w:tcPr>
            <w:tcW w:w="1215" w:type="dxa"/>
            <w:noWrap/>
            <w:vAlign w:val="center"/>
          </w:tcPr>
          <w:p w14:paraId="703A9298" w14:textId="77777777" w:rsidR="00656F60" w:rsidRPr="00B14C14" w:rsidRDefault="00656F60" w:rsidP="00FB3C38">
            <w:pPr>
              <w:jc w:val="right"/>
            </w:pPr>
            <w:r>
              <w:t>11.7</w:t>
            </w:r>
          </w:p>
        </w:tc>
        <w:tc>
          <w:tcPr>
            <w:tcW w:w="1215" w:type="dxa"/>
            <w:noWrap/>
            <w:vAlign w:val="center"/>
          </w:tcPr>
          <w:p w14:paraId="703A9299" w14:textId="77777777" w:rsidR="00656F60" w:rsidRPr="00B14C14" w:rsidRDefault="00656F60" w:rsidP="00FB3C38">
            <w:pPr>
              <w:jc w:val="right"/>
            </w:pPr>
            <w:r>
              <w:t>18.6</w:t>
            </w:r>
          </w:p>
        </w:tc>
        <w:tc>
          <w:tcPr>
            <w:tcW w:w="1215" w:type="dxa"/>
            <w:noWrap/>
            <w:vAlign w:val="center"/>
          </w:tcPr>
          <w:p w14:paraId="703A929A" w14:textId="77777777" w:rsidR="00656F60" w:rsidRPr="00B14C14" w:rsidRDefault="00656F60" w:rsidP="00FB3C38">
            <w:pPr>
              <w:jc w:val="right"/>
            </w:pPr>
            <w:r>
              <w:t>5.3</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25.3</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31.6</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26.6</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13.9</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Whittlesea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55.5</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20.0</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6.0</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14.3</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3.5</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0.8</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44.6</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16.8</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13.9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15.8</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7.6</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1.3</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Whittlesea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54.8</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19.2</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9.0</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9.0</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7.3</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49.7</w:t>
            </w:r>
          </w:p>
        </w:tc>
        <w:tc>
          <w:tcPr>
            <w:tcW w:w="1207" w:type="dxa"/>
            <w:noWrap/>
            <w:vAlign w:val="center"/>
          </w:tcPr>
          <w:p w14:paraId="703A92F7" w14:textId="77777777" w:rsidR="00656F60" w:rsidRPr="00B14C14" w:rsidRDefault="00656F60" w:rsidP="00FB3C38">
            <w:pPr>
              <w:jc w:val="right"/>
            </w:pPr>
            <w:r>
              <w:t>20.4</w:t>
            </w:r>
          </w:p>
        </w:tc>
        <w:tc>
          <w:tcPr>
            <w:tcW w:w="1206" w:type="dxa"/>
            <w:noWrap/>
            <w:vAlign w:val="center"/>
          </w:tcPr>
          <w:p w14:paraId="703A92F8" w14:textId="77777777" w:rsidR="00656F60" w:rsidRPr="00B14C14" w:rsidRDefault="00656F60" w:rsidP="00FB3C38">
            <w:pPr>
              <w:jc w:val="right"/>
            </w:pPr>
            <w:r>
              <w:t>9.5</w:t>
            </w:r>
          </w:p>
        </w:tc>
        <w:tc>
          <w:tcPr>
            <w:tcW w:w="1207" w:type="dxa"/>
            <w:noWrap/>
            <w:vAlign w:val="center"/>
          </w:tcPr>
          <w:p w14:paraId="703A92F9" w14:textId="77777777" w:rsidR="00656F60" w:rsidRPr="00B14C14" w:rsidRDefault="00656F60" w:rsidP="00FB3C38">
            <w:pPr>
              <w:jc w:val="right"/>
            </w:pPr>
            <w:r>
              <w:t>16.3</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51.3</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17.9</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7.1</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16.2</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6.2</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42.2</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16.9</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19.3</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19.3</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Whittlesea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Epping Secondary College</w:t>
            </w:r>
          </w:p>
        </w:tc>
        <w:tc>
          <w:tcPr>
            <w:tcW w:w="2310" w:type="dxa"/>
            <w:shd w:val="clear" w:color="auto" w:fill="D9D9D9"/>
          </w:tcPr>
          <w:p>
            <w:pPr>
              <w:jc w:val="right"/>
            </w:pPr>
            <w:r>
              <w:t>134</w:t>
            </w:r>
          </w:p>
        </w:tc>
        <w:tc>
          <w:tcPr>
            <w:tcW w:w="2310" w:type="dxa"/>
            <w:shd w:val="clear" w:color="auto" w:fill="D9D9D9"/>
          </w:tcPr>
          <w:p>
            <w:pPr>
              <w:jc w:val="right"/>
            </w:pPr>
            <w:r>
              <w:t>94</w:t>
            </w:r>
          </w:p>
        </w:tc>
        <w:tc>
          <w:tcPr>
            <w:tcW w:w="2310" w:type="dxa"/>
            <w:shd w:val="clear" w:color="auto" w:fill="D9D9D9"/>
          </w:tcPr>
          <w:p>
            <w:pPr>
              <w:jc w:val="right"/>
            </w:pPr>
            <w:r>
              <w:t>37.2</w:t>
            </w:r>
          </w:p>
        </w:tc>
        <w:tc>
          <w:tcPr>
            <w:tcW w:w="2310" w:type="dxa"/>
            <w:shd w:val="clear" w:color="auto" w:fill="D9D9D9"/>
          </w:tcPr>
          <w:p>
            <w:pPr>
              <w:jc w:val="right"/>
            </w:pPr>
            <w:r>
              <w:t>25.5</w:t>
            </w:r>
          </w:p>
        </w:tc>
        <w:tc>
          <w:tcPr>
            <w:tcW w:w="2310" w:type="dxa"/>
            <w:shd w:val="clear" w:color="auto" w:fill="D9D9D9"/>
          </w:tcPr>
          <w:p>
            <w:pPr>
              <w:jc w:val="right"/>
            </w:pPr>
            <w:r>
              <w:t>13.8</w:t>
            </w:r>
          </w:p>
        </w:tc>
        <w:tc>
          <w:tcPr>
            <w:tcW w:w="2310" w:type="dxa"/>
            <w:shd w:val="clear" w:color="auto" w:fill="D9D9D9"/>
          </w:tcPr>
          <w:p>
            <w:pPr>
              <w:jc w:val="right"/>
            </w:pPr>
            <w:r>
              <w:t>23.4</w:t>
            </w:r>
          </w:p>
        </w:tc>
      </w:tr>
      <w:tr>
        <w:tc>
          <w:tcPr>
            <w:tcW w:w="2310" w:type="dxa"/>
            <w:shd w:val="clear" w:color="auto" w:fill="FFFFFF"/>
          </w:tcPr>
          <w:p>
            <w:pPr>
              <w:jc w:val="right"/>
            </w:pPr>
            <w:r>
              <w:t>Ivanhoe Grammar School</w:t>
            </w:r>
          </w:p>
        </w:tc>
        <w:tc>
          <w:tcPr>
            <w:tcW w:w="2310" w:type="dxa"/>
            <w:shd w:val="clear" w:color="auto" w:fill="FFFFFF"/>
          </w:tcPr>
          <w:p>
            <w:pPr>
              <w:jc w:val="right"/>
            </w:pPr>
            <w:r>
              <w:t>44</w:t>
            </w:r>
          </w:p>
        </w:tc>
        <w:tc>
          <w:tcPr>
            <w:tcW w:w="2310" w:type="dxa"/>
            <w:shd w:val="clear" w:color="auto" w:fill="FFFFFF"/>
          </w:tcPr>
          <w:p>
            <w:pPr>
              <w:jc w:val="right"/>
            </w:pPr>
            <w:r>
              <w:t>28</w:t>
            </w:r>
          </w:p>
        </w:tc>
        <w:tc>
          <w:tcPr>
            <w:tcW w:w="2310" w:type="dxa"/>
            <w:shd w:val="clear" w:color="auto" w:fill="FFFFFF"/>
          </w:tcPr>
          <w:p>
            <w:pPr>
              <w:jc w:val="right"/>
            </w:pPr>
            <w:r>
              <w:t>82.1</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Lalor North Secondary College</w:t>
            </w:r>
          </w:p>
        </w:tc>
        <w:tc>
          <w:tcPr>
            <w:tcW w:w="2310" w:type="dxa"/>
            <w:shd w:val="clear" w:color="auto" w:fill="D9D9D9"/>
          </w:tcPr>
          <w:p>
            <w:pPr>
              <w:jc w:val="right"/>
            </w:pPr>
            <w:r>
              <w:t>61</w:t>
            </w:r>
          </w:p>
        </w:tc>
        <w:tc>
          <w:tcPr>
            <w:tcW w:w="2310" w:type="dxa"/>
            <w:shd w:val="clear" w:color="auto" w:fill="D9D9D9"/>
          </w:tcPr>
          <w:p>
            <w:pPr>
              <w:jc w:val="right"/>
            </w:pPr>
            <w:r>
              <w:t>44</w:t>
            </w:r>
          </w:p>
        </w:tc>
        <w:tc>
          <w:tcPr>
            <w:tcW w:w="2310" w:type="dxa"/>
            <w:shd w:val="clear" w:color="auto" w:fill="D9D9D9"/>
          </w:tcPr>
          <w:p>
            <w:pPr>
              <w:jc w:val="right"/>
            </w:pPr>
            <w:r>
              <w:t>43.2</w:t>
            </w:r>
          </w:p>
        </w:tc>
        <w:tc>
          <w:tcPr>
            <w:tcW w:w="2310" w:type="dxa"/>
            <w:shd w:val="clear" w:color="auto" w:fill="D9D9D9"/>
          </w:tcPr>
          <w:p>
            <w:pPr>
              <w:jc w:val="right"/>
            </w:pPr>
            <w:r>
              <w:t>22.7</w:t>
            </w:r>
          </w:p>
        </w:tc>
        <w:tc>
          <w:tcPr>
            <w:tcW w:w="2310" w:type="dxa"/>
            <w:shd w:val="clear" w:color="auto" w:fill="D9D9D9"/>
          </w:tcPr>
          <w:p>
            <w:pPr>
              <w:jc w:val="right"/>
            </w:pPr>
            <w:r>
              <w:t>11.4</w:t>
            </w:r>
          </w:p>
        </w:tc>
        <w:tc>
          <w:tcPr>
            <w:tcW w:w="2310" w:type="dxa"/>
            <w:shd w:val="clear" w:color="auto" w:fill="D9D9D9"/>
          </w:tcPr>
          <w:p>
            <w:pPr>
              <w:jc w:val="right"/>
            </w:pPr>
            <w:r>
              <w:t>22.7</w:t>
            </w:r>
          </w:p>
        </w:tc>
      </w:tr>
      <w:tr>
        <w:tc>
          <w:tcPr>
            <w:tcW w:w="2310" w:type="dxa"/>
            <w:shd w:val="clear" w:color="auto" w:fill="FFFFFF"/>
          </w:tcPr>
          <w:p>
            <w:pPr>
              <w:jc w:val="right"/>
            </w:pPr>
            <w:r>
              <w:t>Lalor Secondary College</w:t>
            </w:r>
          </w:p>
        </w:tc>
        <w:tc>
          <w:tcPr>
            <w:tcW w:w="2310" w:type="dxa"/>
            <w:shd w:val="clear" w:color="auto" w:fill="FFFFFF"/>
          </w:tcPr>
          <w:p>
            <w:pPr>
              <w:jc w:val="right"/>
            </w:pPr>
            <w:r>
              <w:t>118</w:t>
            </w:r>
          </w:p>
        </w:tc>
        <w:tc>
          <w:tcPr>
            <w:tcW w:w="2310" w:type="dxa"/>
            <w:shd w:val="clear" w:color="auto" w:fill="FFFFFF"/>
          </w:tcPr>
          <w:p>
            <w:pPr>
              <w:jc w:val="right"/>
            </w:pPr>
            <w:r>
              <w:t>81</w:t>
            </w:r>
          </w:p>
        </w:tc>
        <w:tc>
          <w:tcPr>
            <w:tcW w:w="2310" w:type="dxa"/>
            <w:shd w:val="clear" w:color="auto" w:fill="FFFFFF"/>
          </w:tcPr>
          <w:p>
            <w:pPr>
              <w:jc w:val="right"/>
            </w:pPr>
            <w:r>
              <w:t>60.5</w:t>
            </w:r>
          </w:p>
        </w:tc>
        <w:tc>
          <w:tcPr>
            <w:tcW w:w="2310" w:type="dxa"/>
            <w:shd w:val="clear" w:color="auto" w:fill="FFFFFF"/>
          </w:tcPr>
          <w:p>
            <w:pPr>
              <w:jc w:val="right"/>
            </w:pPr>
            <w:r>
              <w:t>19.8</w:t>
            </w:r>
          </w:p>
        </w:tc>
        <w:tc>
          <w:tcPr>
            <w:tcW w:w="2310" w:type="dxa"/>
            <w:shd w:val="clear" w:color="auto" w:fill="FFFFFF"/>
          </w:tcPr>
          <w:p>
            <w:pPr>
              <w:jc w:val="right"/>
            </w:pPr>
            <w:r>
              <w:t>np</w:t>
            </w:r>
          </w:p>
        </w:tc>
        <w:tc>
          <w:tcPr>
            <w:tcW w:w="2310" w:type="dxa"/>
            <w:shd w:val="clear" w:color="auto" w:fill="FFFFFF"/>
          </w:tcPr>
          <w:p>
            <w:pPr>
              <w:jc w:val="right"/>
            </w:pPr>
            <w:r>
              <w:t>16.0</w:t>
            </w:r>
          </w:p>
        </w:tc>
      </w:tr>
      <w:tr>
        <w:tc>
          <w:tcPr>
            <w:tcW w:w="2310" w:type="dxa"/>
            <w:shd w:val="clear" w:color="auto" w:fill="D9D9D9"/>
          </w:tcPr>
          <w:p>
            <w:pPr>
              <w:jc w:val="right"/>
            </w:pPr>
            <w:r>
              <w:t>Marymede Catholic College</w:t>
            </w:r>
          </w:p>
        </w:tc>
        <w:tc>
          <w:tcPr>
            <w:tcW w:w="2310" w:type="dxa"/>
            <w:shd w:val="clear" w:color="auto" w:fill="D9D9D9"/>
          </w:tcPr>
          <w:p>
            <w:pPr>
              <w:jc w:val="right"/>
            </w:pPr>
            <w:r>
              <w:t>109</w:t>
            </w:r>
          </w:p>
        </w:tc>
        <w:tc>
          <w:tcPr>
            <w:tcW w:w="2310" w:type="dxa"/>
            <w:shd w:val="clear" w:color="auto" w:fill="D9D9D9"/>
          </w:tcPr>
          <w:p>
            <w:pPr>
              <w:jc w:val="right"/>
            </w:pPr>
            <w:r>
              <w:t>67</w:t>
            </w:r>
          </w:p>
        </w:tc>
        <w:tc>
          <w:tcPr>
            <w:tcW w:w="2310" w:type="dxa"/>
            <w:shd w:val="clear" w:color="auto" w:fill="D9D9D9"/>
          </w:tcPr>
          <w:p>
            <w:pPr>
              <w:jc w:val="right"/>
            </w:pPr>
            <w:r>
              <w:t>62.7</w:t>
            </w:r>
          </w:p>
        </w:tc>
        <w:tc>
          <w:tcPr>
            <w:tcW w:w="2310" w:type="dxa"/>
            <w:shd w:val="clear" w:color="auto" w:fill="D9D9D9"/>
          </w:tcPr>
          <w:p>
            <w:pPr>
              <w:jc w:val="right"/>
            </w:pPr>
            <w:r>
              <w:t>19.4</w:t>
            </w:r>
          </w:p>
        </w:tc>
        <w:tc>
          <w:tcPr>
            <w:tcW w:w="2310" w:type="dxa"/>
            <w:shd w:val="clear" w:color="auto" w:fill="D9D9D9"/>
          </w:tcPr>
          <w:p>
            <w:pPr>
              <w:jc w:val="right"/>
            </w:pPr>
            <w:r>
              <w:t>9.0</w:t>
            </w:r>
          </w:p>
        </w:tc>
        <w:tc>
          <w:tcPr>
            <w:tcW w:w="2310" w:type="dxa"/>
            <w:shd w:val="clear" w:color="auto" w:fill="D9D9D9"/>
          </w:tcPr>
          <w:p>
            <w:pPr>
              <w:jc w:val="right"/>
            </w:pPr>
            <w:r>
              <w:t>9.0</w:t>
            </w:r>
          </w:p>
        </w:tc>
      </w:tr>
      <w:tr>
        <w:tc>
          <w:tcPr>
            <w:tcW w:w="2310" w:type="dxa"/>
            <w:shd w:val="clear" w:color="auto" w:fill="FFFFFF"/>
          </w:tcPr>
          <w:p>
            <w:pPr>
              <w:jc w:val="right"/>
            </w:pPr>
            <w:r>
              <w:t>Mill Park Secondary College</w:t>
            </w:r>
          </w:p>
        </w:tc>
        <w:tc>
          <w:tcPr>
            <w:tcW w:w="2310" w:type="dxa"/>
            <w:shd w:val="clear" w:color="auto" w:fill="FFFFFF"/>
          </w:tcPr>
          <w:p>
            <w:pPr>
              <w:jc w:val="right"/>
            </w:pPr>
            <w:r>
              <w:t>278</w:t>
            </w:r>
          </w:p>
        </w:tc>
        <w:tc>
          <w:tcPr>
            <w:tcW w:w="2310" w:type="dxa"/>
            <w:shd w:val="clear" w:color="auto" w:fill="FFFFFF"/>
          </w:tcPr>
          <w:p>
            <w:pPr>
              <w:jc w:val="right"/>
            </w:pPr>
            <w:r>
              <w:t>140</w:t>
            </w:r>
          </w:p>
        </w:tc>
        <w:tc>
          <w:tcPr>
            <w:tcW w:w="2310" w:type="dxa"/>
            <w:shd w:val="clear" w:color="auto" w:fill="FFFFFF"/>
          </w:tcPr>
          <w:p>
            <w:pPr>
              <w:jc w:val="right"/>
            </w:pPr>
            <w:r>
              <w:t>47.1</w:t>
            </w:r>
          </w:p>
        </w:tc>
        <w:tc>
          <w:tcPr>
            <w:tcW w:w="2310" w:type="dxa"/>
            <w:shd w:val="clear" w:color="auto" w:fill="FFFFFF"/>
          </w:tcPr>
          <w:p>
            <w:pPr>
              <w:jc w:val="right"/>
            </w:pPr>
            <w:r>
              <w:t>14.3</w:t>
            </w:r>
          </w:p>
        </w:tc>
        <w:tc>
          <w:tcPr>
            <w:tcW w:w="2310" w:type="dxa"/>
            <w:shd w:val="clear" w:color="auto" w:fill="FFFFFF"/>
          </w:tcPr>
          <w:p>
            <w:pPr>
              <w:jc w:val="right"/>
            </w:pPr>
            <w:r>
              <w:t>12.1</w:t>
            </w:r>
          </w:p>
        </w:tc>
        <w:tc>
          <w:tcPr>
            <w:tcW w:w="2310" w:type="dxa"/>
            <w:shd w:val="clear" w:color="auto" w:fill="FFFFFF"/>
          </w:tcPr>
          <w:p>
            <w:pPr>
              <w:jc w:val="right"/>
            </w:pPr>
            <w:r>
              <w:t>26.4</w:t>
            </w:r>
          </w:p>
        </w:tc>
      </w:tr>
      <w:tr>
        <w:tc>
          <w:tcPr>
            <w:tcW w:w="2310" w:type="dxa"/>
            <w:shd w:val="clear" w:color="auto" w:fill="D9D9D9"/>
          </w:tcPr>
          <w:p>
            <w:pPr>
              <w:jc w:val="right"/>
            </w:pPr>
            <w:r>
              <w:t>St Monica's College</w:t>
            </w:r>
          </w:p>
        </w:tc>
        <w:tc>
          <w:tcPr>
            <w:tcW w:w="2310" w:type="dxa"/>
            <w:shd w:val="clear" w:color="auto" w:fill="D9D9D9"/>
          </w:tcPr>
          <w:p>
            <w:pPr>
              <w:jc w:val="right"/>
            </w:pPr>
            <w:r>
              <w:t>264</w:t>
            </w:r>
          </w:p>
        </w:tc>
        <w:tc>
          <w:tcPr>
            <w:tcW w:w="2310" w:type="dxa"/>
            <w:shd w:val="clear" w:color="auto" w:fill="D9D9D9"/>
          </w:tcPr>
          <w:p>
            <w:pPr>
              <w:jc w:val="right"/>
            </w:pPr>
            <w:r>
              <w:t>129</w:t>
            </w:r>
          </w:p>
        </w:tc>
        <w:tc>
          <w:tcPr>
            <w:tcW w:w="2310" w:type="dxa"/>
            <w:shd w:val="clear" w:color="auto" w:fill="D9D9D9"/>
          </w:tcPr>
          <w:p>
            <w:pPr>
              <w:jc w:val="right"/>
            </w:pPr>
            <w:r>
              <w:t>63.6</w:t>
            </w:r>
          </w:p>
        </w:tc>
        <w:tc>
          <w:tcPr>
            <w:tcW w:w="2310" w:type="dxa"/>
            <w:shd w:val="clear" w:color="auto" w:fill="D9D9D9"/>
          </w:tcPr>
          <w:p>
            <w:pPr>
              <w:jc w:val="right"/>
            </w:pPr>
            <w:r>
              <w:t>14.7</w:t>
            </w:r>
          </w:p>
        </w:tc>
        <w:tc>
          <w:tcPr>
            <w:tcW w:w="2310" w:type="dxa"/>
            <w:shd w:val="clear" w:color="auto" w:fill="D9D9D9"/>
          </w:tcPr>
          <w:p>
            <w:pPr>
              <w:jc w:val="right"/>
            </w:pPr>
            <w:r>
              <w:t>6.2</w:t>
            </w:r>
          </w:p>
        </w:tc>
        <w:tc>
          <w:tcPr>
            <w:tcW w:w="2310" w:type="dxa"/>
            <w:shd w:val="clear" w:color="auto" w:fill="D9D9D9"/>
          </w:tcPr>
          <w:p>
            <w:pPr>
              <w:jc w:val="right"/>
            </w:pPr>
            <w:r>
              <w:t>15.5</w:t>
            </w:r>
          </w:p>
        </w:tc>
      </w:tr>
      <w:tr>
        <w:tc>
          <w:tcPr>
            <w:tcW w:w="2310" w:type="dxa"/>
            <w:shd w:val="clear" w:color="auto" w:fill="FFFFFF"/>
          </w:tcPr>
          <w:p>
            <w:pPr>
              <w:jc w:val="right"/>
            </w:pPr>
            <w:r>
              <w:t>Thomastown Secondary College</w:t>
            </w:r>
          </w:p>
        </w:tc>
        <w:tc>
          <w:tcPr>
            <w:tcW w:w="2310" w:type="dxa"/>
            <w:shd w:val="clear" w:color="auto" w:fill="FFFFFF"/>
          </w:tcPr>
          <w:p>
            <w:pPr>
              <w:jc w:val="right"/>
            </w:pPr>
            <w:r>
              <w:t>81</w:t>
            </w:r>
          </w:p>
        </w:tc>
        <w:tc>
          <w:tcPr>
            <w:tcW w:w="2310" w:type="dxa"/>
            <w:shd w:val="clear" w:color="auto" w:fill="FFFFFF"/>
          </w:tcPr>
          <w:p>
            <w:pPr>
              <w:jc w:val="right"/>
            </w:pPr>
            <w:r>
              <w:t>51</w:t>
            </w:r>
          </w:p>
        </w:tc>
        <w:tc>
          <w:tcPr>
            <w:tcW w:w="2310" w:type="dxa"/>
            <w:shd w:val="clear" w:color="auto" w:fill="FFFFFF"/>
          </w:tcPr>
          <w:p>
            <w:pPr>
              <w:jc w:val="right"/>
            </w:pPr>
            <w:r>
              <w:t>39.2</w:t>
            </w:r>
          </w:p>
        </w:tc>
        <w:tc>
          <w:tcPr>
            <w:tcW w:w="2310" w:type="dxa"/>
            <w:shd w:val="clear" w:color="auto" w:fill="FFFFFF"/>
          </w:tcPr>
          <w:p>
            <w:pPr>
              <w:jc w:val="right"/>
            </w:pPr>
            <w:r>
              <w:t>23.5</w:t>
            </w:r>
          </w:p>
        </w:tc>
        <w:tc>
          <w:tcPr>
            <w:tcW w:w="2310" w:type="dxa"/>
            <w:shd w:val="clear" w:color="auto" w:fill="FFFFFF"/>
          </w:tcPr>
          <w:p>
            <w:pPr>
              <w:jc w:val="right"/>
            </w:pPr>
            <w:r>
              <w:t>9.8</w:t>
            </w:r>
          </w:p>
        </w:tc>
        <w:tc>
          <w:tcPr>
            <w:tcW w:w="2310" w:type="dxa"/>
            <w:shd w:val="clear" w:color="auto" w:fill="FFFFFF"/>
          </w:tcPr>
          <w:p>
            <w:pPr>
              <w:jc w:val="right"/>
            </w:pPr>
            <w:r>
              <w:t>27.5</w:t>
            </w:r>
          </w:p>
        </w:tc>
      </w:tr>
      <w:tr>
        <w:tc>
          <w:tcPr>
            <w:tcW w:w="2310" w:type="dxa"/>
            <w:shd w:val="clear" w:color="auto" w:fill="D9D9D9"/>
          </w:tcPr>
          <w:p>
            <w:pPr>
              <w:jc w:val="right"/>
            </w:pPr>
            <w:r>
              <w:t>Whittlesea Secondary College</w:t>
            </w:r>
          </w:p>
        </w:tc>
        <w:tc>
          <w:tcPr>
            <w:tcW w:w="2310" w:type="dxa"/>
            <w:shd w:val="clear" w:color="auto" w:fill="D9D9D9"/>
          </w:tcPr>
          <w:p>
            <w:pPr>
              <w:jc w:val="right"/>
            </w:pPr>
            <w:r>
              <w:t>103</w:t>
            </w:r>
          </w:p>
        </w:tc>
        <w:tc>
          <w:tcPr>
            <w:tcW w:w="2310" w:type="dxa"/>
            <w:shd w:val="clear" w:color="auto" w:fill="D9D9D9"/>
          </w:tcPr>
          <w:p>
            <w:pPr>
              <w:jc w:val="right"/>
            </w:pPr>
            <w:r>
              <w:t>68</w:t>
            </w:r>
          </w:p>
        </w:tc>
        <w:tc>
          <w:tcPr>
            <w:tcW w:w="2310" w:type="dxa"/>
            <w:shd w:val="clear" w:color="auto" w:fill="D9D9D9"/>
          </w:tcPr>
          <w:p>
            <w:pPr>
              <w:jc w:val="right"/>
            </w:pPr>
            <w:r>
              <w:t>26.5</w:t>
            </w:r>
          </w:p>
        </w:tc>
        <w:tc>
          <w:tcPr>
            <w:tcW w:w="2310" w:type="dxa"/>
            <w:shd w:val="clear" w:color="auto" w:fill="D9D9D9"/>
          </w:tcPr>
          <w:p>
            <w:pPr>
              <w:jc w:val="right"/>
            </w:pPr>
            <w:r>
              <w:t>20.6</w:t>
            </w:r>
          </w:p>
        </w:tc>
        <w:tc>
          <w:tcPr>
            <w:tcW w:w="2310" w:type="dxa"/>
            <w:shd w:val="clear" w:color="auto" w:fill="D9D9D9"/>
          </w:tcPr>
          <w:p>
            <w:pPr>
              <w:jc w:val="right"/>
            </w:pPr>
            <w:r>
              <w:t>13.2</w:t>
            </w:r>
          </w:p>
        </w:tc>
        <w:tc>
          <w:tcPr>
            <w:tcW w:w="2310" w:type="dxa"/>
            <w:shd w:val="clear" w:color="auto" w:fill="D9D9D9"/>
          </w:tcPr>
          <w:p>
            <w:pPr>
              <w:jc w:val="right"/>
            </w:pPr>
            <w:r>
              <w:t>39.7</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1192</w:t>
            </w:r>
          </w:p>
        </w:tc>
        <w:tc>
          <w:tcPr>
            <w:tcW w:w="2310" w:type="dxa"/>
            <w:shd w:val="clear" w:color="auto" w:fill="FFFFFF"/>
          </w:tcPr>
          <w:p>
            <w:pPr>
              <w:jc w:val="right"/>
            </w:pPr>
            <w:r>
              <w:rPr>
                <w:b/>
              </w:rPr>
              <w:t>702</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Whittlesea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18</w:t>
            </w:r>
          </w:p>
        </w:tc>
        <w:tc>
          <w:tcPr>
            <w:tcW w:w="998" w:type="pct"/>
            <w:shd w:val="clear" w:color="auto" w:fill="auto"/>
          </w:tcPr>
          <w:p w14:paraId="703A9383" w14:textId="77777777" w:rsidR="00656F60" w:rsidRPr="006C4423" w:rsidRDefault="00656F60" w:rsidP="00FB3C38">
            <w:pPr>
              <w:jc w:val="right"/>
            </w:pPr>
            <w:r>
              <w:t>3.9</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7</w:t>
            </w:r>
          </w:p>
        </w:tc>
        <w:tc>
          <w:tcPr>
            <w:tcW w:w="998" w:type="pct"/>
            <w:shd w:val="clear" w:color="auto" w:fill="FFFFFF" w:themeFill="background2"/>
          </w:tcPr>
          <w:p w14:paraId="703A938F" w14:textId="77777777" w:rsidR="00656F60" w:rsidRPr="006C4423" w:rsidRDefault="00656F60" w:rsidP="00FB3C38">
            <w:pPr>
              <w:jc w:val="right"/>
            </w:pPr>
            <w:r>
              <w:t>1.5</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188</w:t>
            </w:r>
          </w:p>
        </w:tc>
        <w:tc>
          <w:tcPr>
            <w:tcW w:w="998" w:type="pct"/>
            <w:shd w:val="clear" w:color="auto" w:fill="FFFFFF" w:themeFill="background2"/>
          </w:tcPr>
          <w:p w14:paraId="703A9393" w14:textId="77777777" w:rsidR="00656F60" w:rsidRPr="006C4423" w:rsidRDefault="00656F60" w:rsidP="00FB3C38">
            <w:pPr>
              <w:jc w:val="right"/>
            </w:pPr>
            <w:r>
              <w:t>40.4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25</w:t>
            </w:r>
          </w:p>
        </w:tc>
        <w:tc>
          <w:tcPr>
            <w:tcW w:w="998" w:type="pct"/>
            <w:shd w:val="clear" w:color="auto" w:fill="D9D9D9" w:themeFill="background2" w:themeFillShade="D9"/>
          </w:tcPr>
          <w:p w14:paraId="703A9397" w14:textId="77777777" w:rsidR="00656F60" w:rsidRPr="006C4423" w:rsidRDefault="00656F60" w:rsidP="00FB3C38">
            <w:pPr>
              <w:jc w:val="right"/>
            </w:pPr>
            <w:r>
              <w:t>5.4</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25</w:t>
            </w:r>
          </w:p>
        </w:tc>
        <w:tc>
          <w:tcPr>
            <w:tcW w:w="998" w:type="pct"/>
            <w:shd w:val="clear" w:color="auto" w:fill="FFFFFF" w:themeFill="background2"/>
          </w:tcPr>
          <w:p w14:paraId="703A939B" w14:textId="77777777" w:rsidR="00656F60" w:rsidRPr="006C4423" w:rsidRDefault="00656F60" w:rsidP="00FB3C38">
            <w:pPr>
              <w:jc w:val="right"/>
            </w:pPr>
            <w:r>
              <w:t>5.4</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86</w:t>
            </w:r>
          </w:p>
        </w:tc>
        <w:tc>
          <w:tcPr>
            <w:tcW w:w="998" w:type="pct"/>
            <w:shd w:val="clear" w:color="auto" w:fill="D9D9D9" w:themeFill="background2" w:themeFillShade="D9"/>
          </w:tcPr>
          <w:p w14:paraId="703A939F" w14:textId="77777777" w:rsidR="00656F60" w:rsidRPr="006C4423" w:rsidRDefault="00656F60" w:rsidP="00FB3C38">
            <w:pPr>
              <w:jc w:val="right"/>
            </w:pPr>
            <w:r>
              <w:t>18.5</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20</w:t>
            </w:r>
          </w:p>
        </w:tc>
        <w:tc>
          <w:tcPr>
            <w:tcW w:w="998" w:type="pct"/>
            <w:shd w:val="clear" w:color="auto" w:fill="FFFFFF" w:themeFill="background2"/>
          </w:tcPr>
          <w:p w14:paraId="703A93A3" w14:textId="77777777" w:rsidR="00656F60" w:rsidRPr="006C4423" w:rsidRDefault="00656F60" w:rsidP="00FB3C38">
            <w:pPr>
              <w:jc w:val="right"/>
            </w:pPr>
            <w:r>
              <w:t>4.3</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21</w:t>
            </w:r>
          </w:p>
        </w:tc>
        <w:tc>
          <w:tcPr>
            <w:tcW w:w="998" w:type="pct"/>
            <w:shd w:val="clear" w:color="auto" w:fill="D9D9D9" w:themeFill="background2" w:themeFillShade="D9"/>
          </w:tcPr>
          <w:p w14:paraId="703A93A7" w14:textId="77777777" w:rsidR="00656F60" w:rsidRPr="006C4423" w:rsidRDefault="00656F60" w:rsidP="00FB3C38">
            <w:pPr>
              <w:jc w:val="right"/>
            </w:pPr>
            <w:r>
              <w:t>4.5</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31</w:t>
            </w:r>
          </w:p>
        </w:tc>
        <w:tc>
          <w:tcPr>
            <w:tcW w:w="998" w:type="pct"/>
            <w:shd w:val="clear" w:color="auto" w:fill="DBD9D6"/>
          </w:tcPr>
          <w:p w14:paraId="703A93E3" w14:textId="77777777" w:rsidR="00656F60" w:rsidRPr="006C4423" w:rsidRDefault="00656F60" w:rsidP="00FB3C38">
            <w:pPr>
              <w:jc w:val="right"/>
            </w:pPr>
            <w:r>
              <w:t>6.7</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11</w:t>
            </w:r>
          </w:p>
        </w:tc>
        <w:tc>
          <w:tcPr>
            <w:tcW w:w="998" w:type="pct"/>
            <w:shd w:val="clear" w:color="auto" w:fill="auto"/>
          </w:tcPr>
          <w:p w14:paraId="703A93E7" w14:textId="77777777" w:rsidR="00656F60" w:rsidRPr="006C4423" w:rsidRDefault="00656F60" w:rsidP="00FB3C38">
            <w:pPr>
              <w:jc w:val="right"/>
            </w:pPr>
            <w:r>
              <w:t>2.4</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11</w:t>
            </w:r>
          </w:p>
        </w:tc>
        <w:tc>
          <w:tcPr>
            <w:tcW w:w="998" w:type="pct"/>
            <w:shd w:val="clear" w:color="auto" w:fill="DBD9D6"/>
          </w:tcPr>
          <w:p w14:paraId="703A93F3" w14:textId="77777777" w:rsidR="00656F60" w:rsidRPr="006C4423" w:rsidRDefault="00656F60" w:rsidP="00FB3C38">
            <w:pPr>
              <w:jc w:val="right"/>
            </w:pPr>
            <w:r>
              <w:t>2.4</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6</w:t>
            </w:r>
          </w:p>
        </w:tc>
        <w:tc>
          <w:tcPr>
            <w:tcW w:w="998" w:type="pct"/>
            <w:shd w:val="clear" w:color="auto" w:fill="DBD9D6"/>
          </w:tcPr>
          <w:p w14:paraId="703A93FB" w14:textId="77777777" w:rsidR="00656F60" w:rsidRPr="006C4423" w:rsidRDefault="00656F60" w:rsidP="00FB3C38">
            <w:pPr>
              <w:jc w:val="right"/>
            </w:pPr>
            <w:r>
              <w:t>1.3</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465</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Whittlesea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22</w:t>
            </w:r>
          </w:p>
        </w:tc>
        <w:tc>
          <w:tcPr>
            <w:tcW w:w="661" w:type="pct"/>
            <w:shd w:val="clear" w:color="auto" w:fill="auto"/>
            <w:noWrap/>
            <w:vAlign w:val="center"/>
          </w:tcPr>
          <w:p w14:paraId="703A9420" w14:textId="77777777" w:rsidR="00656F60" w:rsidRPr="00905459" w:rsidRDefault="00656F60" w:rsidP="00FB3C38">
            <w:pPr>
              <w:jc w:val="right"/>
            </w:pPr>
            <w:r>
              <w:t>4.4</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44</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8.9</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53</w:t>
            </w:r>
          </w:p>
        </w:tc>
        <w:tc>
          <w:tcPr>
            <w:tcW w:w="661" w:type="pct"/>
            <w:shd w:val="clear" w:color="auto" w:fill="auto"/>
            <w:noWrap/>
            <w:vAlign w:val="center"/>
          </w:tcPr>
          <w:p w14:paraId="703A942C" w14:textId="77777777" w:rsidR="00656F60" w:rsidRPr="00905459" w:rsidRDefault="00656F60" w:rsidP="00FB3C38">
            <w:pPr>
              <w:jc w:val="right"/>
            </w:pPr>
            <w:r>
              <w:t>10.7</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24</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4.8</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11</w:t>
            </w:r>
          </w:p>
        </w:tc>
        <w:tc>
          <w:tcPr>
            <w:tcW w:w="661" w:type="pct"/>
            <w:shd w:val="clear" w:color="auto" w:fill="auto"/>
            <w:noWrap/>
            <w:vAlign w:val="center"/>
          </w:tcPr>
          <w:p w14:paraId="703A9438" w14:textId="77777777" w:rsidR="00656F60" w:rsidRPr="00905459" w:rsidRDefault="00656F60" w:rsidP="00FB3C38">
            <w:pPr>
              <w:jc w:val="right"/>
            </w:pPr>
            <w:r>
              <w:t>2.2</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88</w:t>
            </w:r>
          </w:p>
        </w:tc>
        <w:tc>
          <w:tcPr>
            <w:tcW w:w="661" w:type="pct"/>
            <w:shd w:val="clear" w:color="auto" w:fill="auto"/>
            <w:noWrap/>
            <w:vAlign w:val="center"/>
          </w:tcPr>
          <w:p w14:paraId="703A9444" w14:textId="77777777" w:rsidR="00656F60" w:rsidRPr="00905459" w:rsidRDefault="00656F60" w:rsidP="00FB3C38">
            <w:pPr>
              <w:jc w:val="right"/>
            </w:pPr>
            <w:r>
              <w:t>17.7</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23</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4.6</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92</w:t>
            </w:r>
          </w:p>
        </w:tc>
        <w:tc>
          <w:tcPr>
            <w:tcW w:w="661" w:type="pct"/>
            <w:shd w:val="clear" w:color="auto" w:fill="auto"/>
            <w:noWrap/>
            <w:vAlign w:val="center"/>
          </w:tcPr>
          <w:p w14:paraId="703A9450" w14:textId="77777777" w:rsidR="00656F60" w:rsidRPr="00905459" w:rsidRDefault="00656F60" w:rsidP="00FB3C38">
            <w:pPr>
              <w:jc w:val="right"/>
            </w:pPr>
            <w:r>
              <w:t>18.5</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60</w:t>
            </w:r>
          </w:p>
        </w:tc>
        <w:tc>
          <w:tcPr>
            <w:tcW w:w="661" w:type="pct"/>
            <w:shd w:val="clear" w:color="auto" w:fill="auto"/>
            <w:noWrap/>
            <w:vAlign w:val="center"/>
          </w:tcPr>
          <w:p w14:paraId="703A945C" w14:textId="77777777" w:rsidR="00656F60" w:rsidRPr="00905459" w:rsidRDefault="00656F60" w:rsidP="00FB3C38">
            <w:pPr>
              <w:jc w:val="right"/>
            </w:pPr>
            <w:r>
              <w:t>12.1</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74</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14.9</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496</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Whittlesea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Whittlesea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1.4</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51.8</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30.8</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1.0</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14.9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Whittlesea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88.6</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33.3</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11.4</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66.7</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Whittlesea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20</w:t>
            </w:r>
          </w:p>
        </w:tc>
        <w:tc>
          <w:tcPr>
            <w:tcW w:w="733" w:type="pct"/>
            <w:shd w:val="clear" w:color="auto" w:fill="auto"/>
            <w:noWrap/>
            <w:vAlign w:val="center"/>
          </w:tcPr>
          <w:p w14:paraId="703A94C9" w14:textId="77777777" w:rsidR="00656F60" w:rsidRPr="00C41DFB" w:rsidRDefault="00656F60" w:rsidP="00FB3C38">
            <w:pPr>
              <w:jc w:val="right"/>
            </w:pPr>
            <w:r>
              <w:t>29.9</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9.0</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7.5</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6</w:t>
            </w:r>
          </w:p>
        </w:tc>
        <w:tc>
          <w:tcPr>
            <w:tcW w:w="733" w:type="pct"/>
            <w:shd w:val="clear" w:color="auto" w:fill="auto"/>
            <w:noWrap/>
            <w:vAlign w:val="center"/>
          </w:tcPr>
          <w:p w14:paraId="703A9505" w14:textId="77777777" w:rsidR="00656F60" w:rsidRPr="00C41DFB" w:rsidRDefault="00656F60" w:rsidP="00FB3C38">
            <w:pPr>
              <w:jc w:val="right"/>
            </w:pPr>
            <w:r>
              <w:t>9.0</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9</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13.4</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67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Whittlesea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81.1</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56.6</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21.7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17.9</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82.0</w:t>
            </w:r>
          </w:p>
        </w:tc>
        <w:tc>
          <w:tcPr>
            <w:tcW w:w="1062" w:type="pct"/>
            <w:noWrap/>
            <w:vAlign w:val="center"/>
          </w:tcPr>
          <w:p w14:paraId="703A955D" w14:textId="77777777" w:rsidR="00656F60" w:rsidRPr="007A4F35" w:rsidRDefault="00656F60" w:rsidP="00FB3C38">
            <w:pPr>
              <w:jc w:val="right"/>
            </w:pPr>
            <w:r>
              <w:t>64.0</w:t>
            </w:r>
          </w:p>
        </w:tc>
        <w:tc>
          <w:tcPr>
            <w:tcW w:w="1062" w:type="pct"/>
            <w:noWrap/>
            <w:vAlign w:val="center"/>
          </w:tcPr>
          <w:p w14:paraId="703A955E" w14:textId="77777777" w:rsidR="00656F60" w:rsidRPr="007A4F35" w:rsidRDefault="00656F60" w:rsidP="00FB3C38">
            <w:pPr>
              <w:jc w:val="right"/>
            </w:pPr>
            <w:r>
              <w:t>21.3</w:t>
            </w:r>
          </w:p>
        </w:tc>
        <w:tc>
          <w:tcPr>
            <w:tcW w:w="1062" w:type="pct"/>
            <w:noWrap/>
            <w:vAlign w:val="center"/>
          </w:tcPr>
          <w:p w14:paraId="703A955F" w14:textId="77777777" w:rsidR="00656F60" w:rsidRPr="007A4F35" w:rsidRDefault="00656F60" w:rsidP="00FB3C38">
            <w:pPr>
              <w:jc w:val="right"/>
            </w:pPr>
            <w:r>
              <w:t>27.0</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88.5</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61.1</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30.1</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18.6</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71.7</w:t>
            </w:r>
          </w:p>
        </w:tc>
        <w:tc>
          <w:tcPr>
            <w:tcW w:w="1062" w:type="pct"/>
            <w:noWrap/>
            <w:vAlign w:val="center"/>
          </w:tcPr>
          <w:p w14:paraId="703A9569" w14:textId="77777777" w:rsidR="00656F60" w:rsidRPr="007A4F35" w:rsidRDefault="00656F60" w:rsidP="00FB3C38">
            <w:pPr>
              <w:jc w:val="right"/>
            </w:pPr>
            <w:r>
              <w:t>58.5</w:t>
            </w:r>
          </w:p>
        </w:tc>
        <w:tc>
          <w:tcPr>
            <w:tcW w:w="1062" w:type="pct"/>
            <w:noWrap/>
            <w:vAlign w:val="center"/>
          </w:tcPr>
          <w:p w14:paraId="703A956A" w14:textId="77777777" w:rsidR="00656F60" w:rsidRPr="007A4F35" w:rsidRDefault="00656F60" w:rsidP="00FB3C38">
            <w:pPr>
              <w:jc w:val="right"/>
            </w:pPr>
            <w:r>
              <w:t>31.1</w:t>
            </w:r>
          </w:p>
        </w:tc>
        <w:tc>
          <w:tcPr>
            <w:tcW w:w="1062" w:type="pct"/>
            <w:noWrap/>
            <w:vAlign w:val="center"/>
          </w:tcPr>
          <w:p w14:paraId="703A956B" w14:textId="77777777" w:rsidR="00656F60" w:rsidRPr="007A4F35" w:rsidRDefault="00656F60" w:rsidP="00FB3C38">
            <w:pPr>
              <w:jc w:val="right"/>
            </w:pPr>
            <w:r>
              <w:t>17.9</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76.2</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54.3</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21.9</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19.0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Whittlesea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49</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48.5</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34</w:t>
            </w:r>
          </w:p>
        </w:tc>
        <w:tc>
          <w:tcPr>
            <w:tcW w:w="805" w:type="pct"/>
            <w:noWrap/>
            <w:vAlign w:val="center"/>
          </w:tcPr>
          <w:p w14:paraId="703A958A" w14:textId="77777777" w:rsidR="00656F60" w:rsidRPr="007A4F35" w:rsidRDefault="00656F60" w:rsidP="00FB3C38">
            <w:pPr>
              <w:jc w:val="right"/>
            </w:pPr>
            <w:r>
              <w:t>33.7</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13</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12.9</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101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Whittlesea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71.4</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14.3</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14.3</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Whittlesea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Whittlesea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4.0</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4.0</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6.0</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6.9</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5.2</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Whittlesea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24</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66.7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20</w:t>
            </w:r>
          </w:p>
        </w:tc>
        <w:tc>
          <w:tcPr>
            <w:tcW w:w="589" w:type="pct"/>
            <w:noWrap/>
            <w:vAlign w:val="center"/>
          </w:tcPr>
          <w:p w14:paraId="703A95FF" w14:textId="77777777" w:rsidR="00656F60" w:rsidRPr="007A4F35" w:rsidRDefault="00656F60" w:rsidP="00FB3C38">
            <w:pPr>
              <w:jc w:val="right"/>
            </w:pPr>
            <w:r>
              <w:t>55.6</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24</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66.7</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11.1</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36</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Whittlesea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10.4</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19.6</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24.3</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60.4</w:t>
            </w:r>
          </w:p>
        </w:tc>
        <w:tc>
          <w:tcPr>
            <w:tcW w:w="596" w:type="pct"/>
            <w:noWrap/>
            <w:vAlign w:val="center"/>
          </w:tcPr>
          <w:p w14:paraId="703A963A" w14:textId="77777777" w:rsidR="00656F60" w:rsidRPr="007A4F35" w:rsidRDefault="00656F60" w:rsidP="00FB3C38">
            <w:pPr>
              <w:jc w:val="right"/>
            </w:pPr>
            <w:r>
              <w:t>65.2</w:t>
            </w:r>
          </w:p>
        </w:tc>
        <w:tc>
          <w:tcPr>
            <w:tcW w:w="596" w:type="pct"/>
            <w:noWrap/>
            <w:vAlign w:val="center"/>
          </w:tcPr>
          <w:p w14:paraId="703A963B" w14:textId="77777777" w:rsidR="00656F60" w:rsidRPr="007A4F35" w:rsidRDefault="00656F60" w:rsidP="00FB3C38">
            <w:pPr>
              <w:jc w:val="right"/>
            </w:pPr>
            <w:r>
              <w:t>48.6</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27.1</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15.2</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18.9</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2.1</w:t>
            </w: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8.1</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Whittlesea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11</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11.3</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11</w:t>
            </w:r>
          </w:p>
        </w:tc>
        <w:tc>
          <w:tcPr>
            <w:tcW w:w="659" w:type="pct"/>
            <w:noWrap/>
            <w:vAlign w:val="center"/>
          </w:tcPr>
          <w:p w14:paraId="703A9670" w14:textId="77777777" w:rsidR="00656F60" w:rsidRPr="00D50140" w:rsidRDefault="00656F60" w:rsidP="00FB3C38">
            <w:pPr>
              <w:jc w:val="right"/>
            </w:pPr>
            <w:r>
              <w:t>11.3</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9</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9.3</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5</w:t>
            </w:r>
          </w:p>
        </w:tc>
        <w:tc>
          <w:tcPr>
            <w:tcW w:w="659" w:type="pct"/>
            <w:noWrap/>
            <w:vAlign w:val="center"/>
          </w:tcPr>
          <w:p w14:paraId="703A967C" w14:textId="77777777" w:rsidR="00656F60" w:rsidRPr="00D50140" w:rsidRDefault="00656F60" w:rsidP="00FB3C38">
            <w:pPr>
              <w:jc w:val="right"/>
            </w:pPr>
            <w:r>
              <w:t>5.2</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5.2</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7</w:t>
            </w:r>
          </w:p>
        </w:tc>
        <w:tc>
          <w:tcPr>
            <w:tcW w:w="659" w:type="pct"/>
            <w:noWrap/>
            <w:vAlign w:val="center"/>
          </w:tcPr>
          <w:p w14:paraId="703A9688" w14:textId="77777777" w:rsidR="00656F60" w:rsidRPr="00D50140" w:rsidRDefault="00656F60" w:rsidP="00FB3C38">
            <w:pPr>
              <w:jc w:val="right"/>
            </w:pPr>
            <w:r>
              <w:t>7.2</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7.2</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36</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37.1</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97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Whittlesea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7</w:t>
            </w:r>
          </w:p>
        </w:tc>
        <w:tc>
          <w:tcPr>
            <w:tcW w:w="660" w:type="pct"/>
            <w:noWrap/>
            <w:vAlign w:val="center"/>
          </w:tcPr>
          <w:p w14:paraId="703A96C6" w14:textId="77777777" w:rsidR="00656F60" w:rsidRPr="00D50140" w:rsidRDefault="00656F60" w:rsidP="00FB3C38">
            <w:pPr>
              <w:jc w:val="right"/>
            </w:pPr>
            <w:r>
              <w:t>7.2</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11</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11.3</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13</w:t>
            </w:r>
          </w:p>
        </w:tc>
        <w:tc>
          <w:tcPr>
            <w:tcW w:w="660" w:type="pct"/>
            <w:noWrap/>
            <w:vAlign w:val="center"/>
          </w:tcPr>
          <w:p w14:paraId="703A96D2" w14:textId="77777777" w:rsidR="00656F60" w:rsidRPr="00D50140" w:rsidRDefault="00656F60" w:rsidP="00FB3C38">
            <w:pPr>
              <w:jc w:val="right"/>
            </w:pPr>
            <w:r>
              <w:t>13.4</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12.4</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11</w:t>
            </w:r>
          </w:p>
        </w:tc>
        <w:tc>
          <w:tcPr>
            <w:tcW w:w="660" w:type="pct"/>
            <w:noWrap/>
            <w:vAlign w:val="center"/>
          </w:tcPr>
          <w:p w14:paraId="703A96DE" w14:textId="77777777" w:rsidR="00656F60" w:rsidRPr="00D50140" w:rsidRDefault="00656F60" w:rsidP="00FB3C38">
            <w:pPr>
              <w:jc w:val="right"/>
            </w:pPr>
            <w:r>
              <w:t>11.3</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13.4</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10</w:t>
            </w:r>
          </w:p>
        </w:tc>
        <w:tc>
          <w:tcPr>
            <w:tcW w:w="660" w:type="pct"/>
            <w:noWrap/>
            <w:vAlign w:val="center"/>
          </w:tcPr>
          <w:p w14:paraId="703A96EA" w14:textId="77777777" w:rsidR="00656F60" w:rsidRPr="00D50140" w:rsidRDefault="00656F60" w:rsidP="00FB3C38">
            <w:pPr>
              <w:jc w:val="right"/>
            </w:pPr>
            <w:r>
              <w:t>10.3</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13.4</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6</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6.2</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97</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Whittlesea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40</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58.8</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25</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36.8</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68</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Whittlesea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48</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61.5</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27</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34.6</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17</w:t>
            </w:r>
          </w:p>
        </w:tc>
        <w:tc>
          <w:tcPr>
            <w:tcW w:w="661" w:type="pct"/>
            <w:noWrap/>
            <w:vAlign w:val="center"/>
          </w:tcPr>
          <w:p w14:paraId="703A9752" w14:textId="77777777" w:rsidR="00A659A8" w:rsidRPr="00E371BB" w:rsidRDefault="00A659A8" w:rsidP="00A659A8">
            <w:pPr>
              <w:jc w:val="right"/>
            </w:pPr>
            <w:r>
              <w:t>21.8</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10</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12.8</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21</w:t>
            </w:r>
          </w:p>
        </w:tc>
        <w:tc>
          <w:tcPr>
            <w:tcW w:w="661" w:type="pct"/>
            <w:noWrap/>
            <w:vAlign w:val="center"/>
          </w:tcPr>
          <w:p w14:paraId="703A975E" w14:textId="77777777" w:rsidR="00656F60" w:rsidRPr="00E371BB" w:rsidRDefault="00656F60" w:rsidP="00FB3C38">
            <w:pPr>
              <w:jc w:val="right"/>
            </w:pPr>
            <w:r>
              <w:t>26.9</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18</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23.1</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30</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38.5</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17</w:t>
            </w:r>
          </w:p>
        </w:tc>
        <w:tc>
          <w:tcPr>
            <w:tcW w:w="661" w:type="pct"/>
            <w:noWrap/>
            <w:vAlign w:val="center"/>
          </w:tcPr>
          <w:p w14:paraId="703A9776" w14:textId="77777777" w:rsidR="00656F60" w:rsidRPr="00E371BB" w:rsidRDefault="00656F60" w:rsidP="00FB3C38">
            <w:pPr>
              <w:jc w:val="right"/>
            </w:pPr>
            <w:r>
              <w:t>21.8</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13</w:t>
            </w:r>
          </w:p>
        </w:tc>
        <w:tc>
          <w:tcPr>
            <w:tcW w:w="661" w:type="pct"/>
            <w:noWrap/>
            <w:vAlign w:val="center"/>
          </w:tcPr>
          <w:p w14:paraId="703A9782" w14:textId="77777777" w:rsidR="00656F60" w:rsidRPr="00E371BB" w:rsidRDefault="00656F60" w:rsidP="00FB3C38">
            <w:pPr>
              <w:jc w:val="right"/>
            </w:pPr>
            <w:r>
              <w:t>16.7</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10</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12.8</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78</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Whittlesea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Whittlesea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25.0</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27.5</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23.8</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16.3</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6.3</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Whittlesea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25.6</w:t>
            </w:r>
          </w:p>
        </w:tc>
        <w:tc>
          <w:tcPr>
            <w:tcW w:w="644" w:type="pct"/>
            <w:noWrap/>
            <w:vAlign w:val="center"/>
          </w:tcPr>
          <w:p w14:paraId="703A97C0" w14:textId="77777777" w:rsidR="00656F60" w:rsidRPr="00F21259" w:rsidRDefault="00656F60" w:rsidP="00FB3C38">
            <w:pPr>
              <w:jc w:val="right"/>
            </w:pPr>
            <w:r>
              <w:t>18.6</w:t>
            </w:r>
          </w:p>
        </w:tc>
        <w:tc>
          <w:tcPr>
            <w:tcW w:w="644" w:type="pct"/>
            <w:noWrap/>
            <w:vAlign w:val="center"/>
          </w:tcPr>
          <w:p w14:paraId="703A97C1" w14:textId="77777777" w:rsidR="00656F60" w:rsidRPr="00F21259" w:rsidRDefault="00656F60" w:rsidP="00FB3C38">
            <w:pPr>
              <w:jc w:val="right"/>
            </w:pPr>
            <w:r>
              <w:t>25.6</w:t>
            </w:r>
          </w:p>
        </w:tc>
        <w:tc>
          <w:tcPr>
            <w:tcW w:w="644" w:type="pct"/>
            <w:noWrap/>
            <w:vAlign w:val="center"/>
          </w:tcPr>
          <w:p w14:paraId="703A97C2" w14:textId="77777777" w:rsidR="00656F60" w:rsidRPr="00F21259" w:rsidRDefault="00656F60" w:rsidP="00FB3C38">
            <w:pPr>
              <w:jc w:val="right"/>
            </w:pPr>
            <w:r>
              <w:t>24.4</w:t>
            </w:r>
          </w:p>
        </w:tc>
        <w:tc>
          <w:tcPr>
            <w:tcW w:w="645" w:type="pct"/>
            <w:noWrap/>
            <w:vAlign w:val="center"/>
          </w:tcPr>
          <w:p w14:paraId="703A97C3" w14:textId="77777777" w:rsidR="00656F60" w:rsidRPr="00F21259" w:rsidRDefault="00656F60" w:rsidP="00FB3C38">
            <w:pPr>
              <w:jc w:val="right"/>
            </w:pPr>
            <w:r>
              <w:t>5.8</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Whittlesea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21.4</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34.7</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21.4</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20.4</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Whittlesea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34.0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21.3</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21.3</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19.1</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Whittlesea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34.6</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26.9</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21.8</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12.8</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Whittlesea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Whittlesea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12.2</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8.1</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14.9</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8.1</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10.8</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6.8</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6.8</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9.5</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Whittlesea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Whittlesea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48.6</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54.1</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58.1</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58.1</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Whittlesea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62.7</w:t>
            </w:r>
          </w:p>
        </w:tc>
        <w:tc>
          <w:tcPr>
            <w:tcW w:w="943" w:type="pct"/>
            <w:noWrap/>
            <w:vAlign w:val="center"/>
          </w:tcPr>
          <w:p w14:paraId="703A989A" w14:textId="77777777" w:rsidR="00656F60" w:rsidRPr="00802E09" w:rsidRDefault="00656F60" w:rsidP="00FB3C38">
            <w:pPr>
              <w:jc w:val="right"/>
            </w:pPr>
            <w:r>
              <w:t>67.2</w:t>
            </w:r>
          </w:p>
        </w:tc>
        <w:tc>
          <w:tcPr>
            <w:tcW w:w="943" w:type="pct"/>
            <w:noWrap/>
            <w:vAlign w:val="center"/>
          </w:tcPr>
          <w:p w14:paraId="703A989B" w14:textId="77777777" w:rsidR="00656F60" w:rsidRPr="00802E09" w:rsidRDefault="00656F60" w:rsidP="00FB3C38">
            <w:pPr>
              <w:jc w:val="right"/>
            </w:pPr>
            <w:r>
              <w:t>56.7</w:t>
            </w:r>
          </w:p>
        </w:tc>
        <w:tc>
          <w:tcPr>
            <w:tcW w:w="943" w:type="pct"/>
            <w:noWrap/>
            <w:vAlign w:val="center"/>
          </w:tcPr>
          <w:p w14:paraId="703A989C" w14:textId="77777777" w:rsidR="00656F60" w:rsidRPr="00802E09" w:rsidRDefault="00656F60" w:rsidP="00FB3C38">
            <w:pPr>
              <w:jc w:val="right"/>
            </w:pPr>
            <w:r>
              <w:t>61.2</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Whittlesea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46.0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48.3</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51.7</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51.7</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Whittlesea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47.8</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41.3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54.3</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45.7</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Whittlesea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47.3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45.9</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Whittlesea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Whittlesea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26.3</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42.5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31.3</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Whittlesea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12.8</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50.0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37.2</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Whittlesea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1.0</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17.3</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42.9</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38.8</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Whittlesea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21.3</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61.7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17.0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Whittlesea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2.6</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20.5</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38.5</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38.5</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Whittlesea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29.6</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40.7</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11.1</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66.7</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Whittlesea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Whittlesea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Whittlesea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12</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75.0</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16</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Whittlesea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59.5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39.2</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83.6</w:t>
            </w:r>
          </w:p>
        </w:tc>
        <w:tc>
          <w:tcPr>
            <w:tcW w:w="1142" w:type="pct"/>
            <w:noWrap/>
            <w:vAlign w:val="center"/>
          </w:tcPr>
          <w:p w14:paraId="703A9995" w14:textId="77777777" w:rsidR="00656F60" w:rsidRPr="002D08AB" w:rsidRDefault="00656F60" w:rsidP="00FB3C38">
            <w:pPr>
              <w:jc w:val="right"/>
            </w:pPr>
            <w:r>
              <w:t>62.2</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55.1</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35.1</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77.3</w:t>
            </w:r>
          </w:p>
        </w:tc>
        <w:tc>
          <w:tcPr>
            <w:tcW w:w="1142" w:type="pct"/>
            <w:noWrap/>
            <w:vAlign w:val="center"/>
          </w:tcPr>
          <w:p w14:paraId="703A999D" w14:textId="77777777" w:rsidR="00656F60" w:rsidRPr="002D08AB" w:rsidRDefault="00656F60" w:rsidP="00FB3C38">
            <w:pPr>
              <w:jc w:val="right"/>
            </w:pPr>
            <w:r>
              <w:t>58.1</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81.0</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64.9</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79.9</w:t>
            </w:r>
          </w:p>
        </w:tc>
        <w:tc>
          <w:tcPr>
            <w:tcW w:w="1142" w:type="pct"/>
            <w:noWrap/>
            <w:vAlign w:val="center"/>
          </w:tcPr>
          <w:p w14:paraId="703A99A5" w14:textId="77777777" w:rsidR="00656F60" w:rsidRPr="002D08AB" w:rsidRDefault="00656F60" w:rsidP="00FB3C38">
            <w:pPr>
              <w:jc w:val="right"/>
            </w:pPr>
            <w:r>
              <w:t>45.9</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62.6</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37.8</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22.7</w:t>
            </w:r>
          </w:p>
        </w:tc>
        <w:tc>
          <w:tcPr>
            <w:tcW w:w="1142" w:type="pct"/>
            <w:noWrap/>
            <w:vAlign w:val="center"/>
          </w:tcPr>
          <w:p w14:paraId="703A99AD" w14:textId="77777777" w:rsidR="00656F60" w:rsidRPr="002D08AB" w:rsidRDefault="00656F60" w:rsidP="00FB3C38">
            <w:pPr>
              <w:jc w:val="right"/>
            </w:pPr>
            <w:r>
              <w:t>33.8</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32.4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18.9</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76.9</w:t>
            </w:r>
          </w:p>
        </w:tc>
        <w:tc>
          <w:tcPr>
            <w:tcW w:w="1142" w:type="pct"/>
            <w:noWrap/>
            <w:vAlign w:val="center"/>
          </w:tcPr>
          <w:p w14:paraId="703A99B5" w14:textId="77777777" w:rsidR="00656F60" w:rsidRPr="002D08AB" w:rsidRDefault="00656F60" w:rsidP="00FB3C38">
            <w:pPr>
              <w:jc w:val="right"/>
            </w:pPr>
            <w:r>
              <w:t>67.6</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56.4</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36.5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Whittlesea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32.3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17.6</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47.7</w:t>
            </w:r>
          </w:p>
        </w:tc>
        <w:tc>
          <w:tcPr>
            <w:tcW w:w="765" w:type="pct"/>
            <w:noWrap/>
            <w:vAlign w:val="center"/>
          </w:tcPr>
          <w:p w14:paraId="703A99D7" w14:textId="77777777" w:rsidR="00656F60" w:rsidRPr="002D08AB" w:rsidRDefault="00656F60" w:rsidP="00FB3C38">
            <w:pPr>
              <w:jc w:val="right"/>
            </w:pPr>
            <w:r>
              <w:t>48.6</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11.9</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12.2</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7.1</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18.9</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706</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74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Whittlesea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706</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74</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398</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56.4</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27</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36.5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180</w:t>
            </w:r>
          </w:p>
        </w:tc>
        <w:tc>
          <w:tcPr>
            <w:tcW w:w="730" w:type="pct"/>
            <w:noWrap/>
            <w:vAlign w:val="center"/>
          </w:tcPr>
          <w:p w14:paraId="703A9A10" w14:textId="77777777" w:rsidR="00656F60" w:rsidRPr="002D08AB" w:rsidRDefault="00656F60" w:rsidP="00FB3C38">
            <w:pPr>
              <w:jc w:val="right"/>
            </w:pPr>
            <w:r>
              <w:t>45.2</w:t>
            </w:r>
          </w:p>
        </w:tc>
        <w:tc>
          <w:tcPr>
            <w:tcW w:w="730" w:type="pct"/>
            <w:noWrap/>
            <w:vAlign w:val="center"/>
          </w:tcPr>
          <w:p w14:paraId="703A9A11" w14:textId="77777777" w:rsidR="00656F60" w:rsidRPr="002D08AB" w:rsidRDefault="00656F60" w:rsidP="00FB3C38">
            <w:pPr>
              <w:jc w:val="right"/>
            </w:pPr>
            <w:r>
              <w:t>12</w:t>
            </w:r>
          </w:p>
        </w:tc>
        <w:tc>
          <w:tcPr>
            <w:tcW w:w="730" w:type="pct"/>
            <w:noWrap/>
            <w:vAlign w:val="center"/>
          </w:tcPr>
          <w:p w14:paraId="703A9A12" w14:textId="77777777" w:rsidR="00656F60" w:rsidRPr="002D08AB" w:rsidRDefault="00656F60" w:rsidP="00FB3C38">
            <w:pPr>
              <w:jc w:val="right"/>
            </w:pPr>
            <w:r>
              <w:t>44.4</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96</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53.3</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9</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75.0</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Whittlesea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Whittlesea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252F1CA4-B4B4-44E7-B5C6-A00B5B011B5E}"/>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